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93CD9" w14:textId="77777777" w:rsidR="00862E62" w:rsidRDefault="00862E62" w:rsidP="00862E62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1374ACC5" wp14:editId="56016041">
            <wp:extent cx="1745672" cy="1008769"/>
            <wp:effectExtent l="0" t="0" r="6985" b="1270"/>
            <wp:docPr id="451335413" name="Picture 1" descr="A logo of archery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335413" name="Picture 1" descr="A logo of archery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842" cy="103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ED02D" w14:textId="67A53882" w:rsidR="00FA0B3B" w:rsidRPr="00DF3729" w:rsidRDefault="00FA0B3B" w:rsidP="00862E62">
      <w:pPr>
        <w:jc w:val="center"/>
        <w:rPr>
          <w:rFonts w:ascii="Helvetica Rounded" w:hAnsi="Helvetica Rounded"/>
          <w:sz w:val="48"/>
          <w:szCs w:val="48"/>
        </w:rPr>
      </w:pPr>
      <w:r w:rsidRPr="00DF3729">
        <w:rPr>
          <w:rFonts w:ascii="Helvetica Rounded" w:hAnsi="Helvetica Rounded"/>
          <w:sz w:val="48"/>
          <w:szCs w:val="48"/>
        </w:rPr>
        <w:t xml:space="preserve">State Team </w:t>
      </w:r>
    </w:p>
    <w:p w14:paraId="20B5390C" w14:textId="55307147" w:rsidR="00892492" w:rsidRDefault="00FA0B3B" w:rsidP="003942C5">
      <w:pPr>
        <w:jc w:val="center"/>
        <w:rPr>
          <w:rFonts w:ascii="Helvetica Rounded" w:hAnsi="Helvetica Rounded"/>
          <w:sz w:val="40"/>
          <w:szCs w:val="40"/>
        </w:rPr>
      </w:pPr>
      <w:r w:rsidRPr="00DF3729">
        <w:rPr>
          <w:rFonts w:ascii="Helvetica Rounded" w:hAnsi="Helvetica Rounded"/>
          <w:sz w:val="40"/>
          <w:szCs w:val="40"/>
        </w:rPr>
        <w:t>Selection Criteria</w:t>
      </w:r>
    </w:p>
    <w:p w14:paraId="635A4E02" w14:textId="7D5362BD" w:rsidR="00892492" w:rsidRPr="001C6EE3" w:rsidRDefault="00892492" w:rsidP="00892492">
      <w:pPr>
        <w:rPr>
          <w:rFonts w:ascii="Helvetica Rounded" w:hAnsi="Helvetica Rounded"/>
          <w:sz w:val="24"/>
          <w:szCs w:val="24"/>
        </w:rPr>
      </w:pPr>
      <w:r w:rsidRPr="001C6EE3">
        <w:rPr>
          <w:rFonts w:ascii="Helvetica Rounded" w:hAnsi="Helvetica Rounded"/>
          <w:b/>
          <w:sz w:val="24"/>
          <w:szCs w:val="24"/>
        </w:rPr>
        <w:t xml:space="preserve">To be considered for selection for Youth State Team or Senior State Team applicants </w:t>
      </w:r>
      <w:r w:rsidR="00862E62" w:rsidRPr="001C6EE3">
        <w:rPr>
          <w:rFonts w:ascii="Helvetica Rounded" w:hAnsi="Helvetica Rounded"/>
          <w:b/>
          <w:sz w:val="24"/>
          <w:szCs w:val="24"/>
        </w:rPr>
        <w:t>must meet the</w:t>
      </w:r>
      <w:r w:rsidRPr="001C6EE3">
        <w:rPr>
          <w:rFonts w:ascii="Helvetica Rounded" w:hAnsi="Helvetica Rounded"/>
          <w:b/>
          <w:sz w:val="24"/>
          <w:szCs w:val="24"/>
        </w:rPr>
        <w:t xml:space="preserve"> following criteria</w:t>
      </w:r>
      <w:r w:rsidRPr="001C6EE3">
        <w:rPr>
          <w:rFonts w:ascii="Helvetica Rounded" w:hAnsi="Helvetica Rounded"/>
          <w:sz w:val="24"/>
          <w:szCs w:val="24"/>
        </w:rPr>
        <w:t>.</w:t>
      </w:r>
    </w:p>
    <w:p w14:paraId="798BB978" w14:textId="77777777" w:rsidR="003B4177" w:rsidRPr="001C6EE3" w:rsidRDefault="003B4177" w:rsidP="00892492">
      <w:pPr>
        <w:rPr>
          <w:rFonts w:ascii="Helvetica Rounded" w:hAnsi="Helvetica Rounded"/>
          <w:sz w:val="24"/>
          <w:szCs w:val="24"/>
        </w:rPr>
      </w:pPr>
    </w:p>
    <w:p w14:paraId="4B7C07F8" w14:textId="77777777" w:rsidR="00AC6712" w:rsidRPr="001C6EE3" w:rsidRDefault="00FA0B3B" w:rsidP="00AC6712">
      <w:pPr>
        <w:pStyle w:val="ListParagraph"/>
        <w:numPr>
          <w:ilvl w:val="0"/>
          <w:numId w:val="4"/>
        </w:numPr>
        <w:rPr>
          <w:rFonts w:ascii="Helvetica Rounded" w:hAnsi="Helvetica Rounded"/>
          <w:sz w:val="24"/>
          <w:szCs w:val="24"/>
        </w:rPr>
      </w:pPr>
      <w:r w:rsidRPr="001C6EE3">
        <w:rPr>
          <w:rFonts w:ascii="Helvetica Rounded" w:hAnsi="Helvetica Rounded"/>
          <w:sz w:val="24"/>
          <w:szCs w:val="24"/>
        </w:rPr>
        <w:t xml:space="preserve">Applicants need to be active members </w:t>
      </w:r>
      <w:r w:rsidR="008C25E0" w:rsidRPr="001C6EE3">
        <w:rPr>
          <w:rFonts w:ascii="Helvetica Rounded" w:hAnsi="Helvetica Rounded"/>
          <w:sz w:val="24"/>
          <w:szCs w:val="24"/>
        </w:rPr>
        <w:t>at</w:t>
      </w:r>
      <w:r w:rsidRPr="001C6EE3">
        <w:rPr>
          <w:rFonts w:ascii="Helvetica Rounded" w:hAnsi="Helvetica Rounded"/>
          <w:sz w:val="24"/>
          <w:szCs w:val="24"/>
        </w:rPr>
        <w:t xml:space="preserve"> events </w:t>
      </w:r>
      <w:r w:rsidR="008C25E0" w:rsidRPr="001C6EE3">
        <w:rPr>
          <w:rFonts w:ascii="Helvetica Rounded" w:hAnsi="Helvetica Rounded"/>
          <w:sz w:val="24"/>
          <w:szCs w:val="24"/>
        </w:rPr>
        <w:t xml:space="preserve">held in WA </w:t>
      </w:r>
      <w:r w:rsidRPr="001C6EE3">
        <w:rPr>
          <w:rFonts w:ascii="Helvetica Rounded" w:hAnsi="Helvetica Rounded"/>
          <w:sz w:val="24"/>
          <w:szCs w:val="24"/>
        </w:rPr>
        <w:t xml:space="preserve">and </w:t>
      </w:r>
      <w:r w:rsidR="008C25E0" w:rsidRPr="001C6EE3">
        <w:rPr>
          <w:rFonts w:ascii="Helvetica Rounded" w:hAnsi="Helvetica Rounded"/>
          <w:sz w:val="24"/>
          <w:szCs w:val="24"/>
        </w:rPr>
        <w:t xml:space="preserve">be financial </w:t>
      </w:r>
      <w:r w:rsidRPr="001C6EE3">
        <w:rPr>
          <w:rFonts w:ascii="Helvetica Rounded" w:hAnsi="Helvetica Rounded"/>
          <w:sz w:val="24"/>
          <w:szCs w:val="24"/>
        </w:rPr>
        <w:t>members of</w:t>
      </w:r>
      <w:r w:rsidR="008C25E0" w:rsidRPr="001C6EE3">
        <w:rPr>
          <w:rFonts w:ascii="Helvetica Rounded" w:hAnsi="Helvetica Rounded"/>
          <w:sz w:val="24"/>
          <w:szCs w:val="24"/>
        </w:rPr>
        <w:t xml:space="preserve"> </w:t>
      </w:r>
      <w:r w:rsidRPr="001C6EE3">
        <w:rPr>
          <w:rFonts w:ascii="Helvetica Rounded" w:hAnsi="Helvetica Rounded"/>
          <w:sz w:val="24"/>
          <w:szCs w:val="24"/>
        </w:rPr>
        <w:t xml:space="preserve">Archery WA </w:t>
      </w:r>
      <w:r w:rsidR="008C25E0" w:rsidRPr="001C6EE3">
        <w:rPr>
          <w:rFonts w:ascii="Helvetica Rounded" w:hAnsi="Helvetica Rounded"/>
          <w:sz w:val="24"/>
          <w:szCs w:val="24"/>
        </w:rPr>
        <w:t xml:space="preserve">and an affiliated WA </w:t>
      </w:r>
      <w:r w:rsidRPr="001C6EE3">
        <w:rPr>
          <w:rFonts w:ascii="Helvetica Rounded" w:hAnsi="Helvetica Rounded"/>
          <w:sz w:val="24"/>
          <w:szCs w:val="24"/>
        </w:rPr>
        <w:t xml:space="preserve">Club. </w:t>
      </w:r>
    </w:p>
    <w:p w14:paraId="704A9FB7" w14:textId="77777777" w:rsidR="00AC6712" w:rsidRPr="001C6EE3" w:rsidRDefault="00AC6712" w:rsidP="00AC6712">
      <w:pPr>
        <w:pStyle w:val="ListParagraph"/>
        <w:rPr>
          <w:rFonts w:ascii="Helvetica Rounded" w:hAnsi="Helvetica Rounded"/>
          <w:sz w:val="24"/>
          <w:szCs w:val="24"/>
        </w:rPr>
      </w:pPr>
    </w:p>
    <w:p w14:paraId="57BF41E9" w14:textId="79DE1B86" w:rsidR="00CF4E3B" w:rsidRPr="001C6EE3" w:rsidRDefault="00CF4E3B" w:rsidP="00CF4E3B">
      <w:pPr>
        <w:pStyle w:val="ListParagraph"/>
        <w:numPr>
          <w:ilvl w:val="0"/>
          <w:numId w:val="4"/>
        </w:numPr>
        <w:rPr>
          <w:rFonts w:ascii="Helvetica Rounded" w:hAnsi="Helvetica Rounded"/>
          <w:sz w:val="24"/>
          <w:szCs w:val="24"/>
        </w:rPr>
      </w:pPr>
      <w:r w:rsidRPr="001C6EE3">
        <w:rPr>
          <w:rFonts w:ascii="Helvetica Rounded" w:hAnsi="Helvetica Rounded"/>
          <w:sz w:val="24"/>
          <w:szCs w:val="24"/>
        </w:rPr>
        <w:t xml:space="preserve">Any division (bow type) will be eligible for selection to the State Team. The Youth Team includes U14, U16, U18 and U21 classes and the Senior </w:t>
      </w:r>
      <w:r w:rsidR="00AC6712" w:rsidRPr="001C6EE3">
        <w:rPr>
          <w:rFonts w:ascii="Helvetica Rounded" w:hAnsi="Helvetica Rounded"/>
          <w:sz w:val="24"/>
          <w:szCs w:val="24"/>
        </w:rPr>
        <w:t>Team includes</w:t>
      </w:r>
      <w:r w:rsidRPr="001C6EE3">
        <w:rPr>
          <w:rFonts w:ascii="Helvetica Rounded" w:hAnsi="Helvetica Rounded"/>
          <w:sz w:val="24"/>
          <w:szCs w:val="24"/>
        </w:rPr>
        <w:t xml:space="preserve"> Open, 50+, 60+ and 70+ classes. At the discretion of the Selection Panel, archers who are in the U14, U16, U18 and U21 classes may be included in the Senior State Team.</w:t>
      </w:r>
    </w:p>
    <w:p w14:paraId="79990965" w14:textId="77777777" w:rsidR="00A254B7" w:rsidRPr="001C6EE3" w:rsidRDefault="00A254B7" w:rsidP="00A254B7">
      <w:pPr>
        <w:pStyle w:val="ListParagraph"/>
        <w:rPr>
          <w:rFonts w:ascii="Helvetica Rounded" w:hAnsi="Helvetica Rounded"/>
          <w:sz w:val="24"/>
          <w:szCs w:val="24"/>
        </w:rPr>
      </w:pPr>
    </w:p>
    <w:p w14:paraId="46BF0229" w14:textId="29060543" w:rsidR="00892492" w:rsidRPr="001C6EE3" w:rsidRDefault="00FA0B3B" w:rsidP="00FA0B3B">
      <w:pPr>
        <w:pStyle w:val="ListParagraph"/>
        <w:numPr>
          <w:ilvl w:val="0"/>
          <w:numId w:val="4"/>
        </w:numPr>
        <w:rPr>
          <w:rFonts w:ascii="Helvetica Rounded" w:hAnsi="Helvetica Rounded"/>
          <w:sz w:val="24"/>
          <w:szCs w:val="24"/>
        </w:rPr>
      </w:pPr>
      <w:r w:rsidRPr="001C6EE3">
        <w:rPr>
          <w:rFonts w:ascii="Helvetica Rounded" w:hAnsi="Helvetica Rounded"/>
          <w:sz w:val="24"/>
          <w:szCs w:val="24"/>
        </w:rPr>
        <w:t xml:space="preserve">Submission of </w:t>
      </w:r>
      <w:r w:rsidR="00AC6712" w:rsidRPr="001C6EE3">
        <w:rPr>
          <w:rFonts w:ascii="Helvetica Rounded" w:hAnsi="Helvetica Rounded"/>
          <w:sz w:val="24"/>
          <w:szCs w:val="24"/>
        </w:rPr>
        <w:t xml:space="preserve">qualifying </w:t>
      </w:r>
      <w:r w:rsidRPr="001C6EE3">
        <w:rPr>
          <w:rFonts w:ascii="Helvetica Rounded" w:hAnsi="Helvetica Rounded"/>
          <w:sz w:val="24"/>
          <w:szCs w:val="24"/>
        </w:rPr>
        <w:t xml:space="preserve">scores </w:t>
      </w:r>
      <w:r w:rsidR="00AC6712" w:rsidRPr="001C6EE3">
        <w:rPr>
          <w:rFonts w:ascii="Helvetica Rounded" w:hAnsi="Helvetica Rounded"/>
          <w:sz w:val="24"/>
          <w:szCs w:val="24"/>
        </w:rPr>
        <w:t xml:space="preserve">of </w:t>
      </w:r>
      <w:r w:rsidR="00892492" w:rsidRPr="001C6EE3">
        <w:rPr>
          <w:rFonts w:ascii="Helvetica Rounded" w:hAnsi="Helvetica Rounded"/>
          <w:sz w:val="24"/>
          <w:szCs w:val="24"/>
        </w:rPr>
        <w:t xml:space="preserve">2 x </w:t>
      </w:r>
      <w:r w:rsidR="00816996" w:rsidRPr="001C6EE3">
        <w:rPr>
          <w:rFonts w:ascii="Helvetica Rounded" w:hAnsi="Helvetica Rounded"/>
          <w:sz w:val="24"/>
          <w:szCs w:val="24"/>
        </w:rPr>
        <w:t xml:space="preserve">outdoor </w:t>
      </w:r>
      <w:r w:rsidR="00CF4E3B" w:rsidRPr="001C6EE3">
        <w:rPr>
          <w:rFonts w:ascii="Helvetica Rounded" w:hAnsi="Helvetica Rounded"/>
          <w:sz w:val="24"/>
          <w:szCs w:val="24"/>
        </w:rPr>
        <w:t xml:space="preserve">target </w:t>
      </w:r>
      <w:r w:rsidR="00892492" w:rsidRPr="001C6EE3">
        <w:rPr>
          <w:rFonts w:ascii="Helvetica Rounded" w:hAnsi="Helvetica Rounded"/>
          <w:sz w:val="24"/>
          <w:szCs w:val="24"/>
        </w:rPr>
        <w:t xml:space="preserve">scores and 1 x field score </w:t>
      </w:r>
      <w:r w:rsidR="008C25E0" w:rsidRPr="001C6EE3">
        <w:rPr>
          <w:rFonts w:ascii="Helvetica Rounded" w:hAnsi="Helvetica Rounded"/>
          <w:sz w:val="24"/>
          <w:szCs w:val="24"/>
        </w:rPr>
        <w:t>for Field Teams and</w:t>
      </w:r>
      <w:r w:rsidR="00892492" w:rsidRPr="001C6EE3">
        <w:rPr>
          <w:rFonts w:ascii="Helvetica Rounded" w:hAnsi="Helvetica Rounded"/>
          <w:sz w:val="24"/>
          <w:szCs w:val="24"/>
        </w:rPr>
        <w:t xml:space="preserve"> 3</w:t>
      </w:r>
      <w:r w:rsidR="003942C5" w:rsidRPr="001C6EE3">
        <w:rPr>
          <w:rFonts w:ascii="Helvetica Rounded" w:hAnsi="Helvetica Rounded"/>
          <w:sz w:val="24"/>
          <w:szCs w:val="24"/>
        </w:rPr>
        <w:t xml:space="preserve"> </w:t>
      </w:r>
      <w:r w:rsidR="00892492" w:rsidRPr="001C6EE3">
        <w:rPr>
          <w:rFonts w:ascii="Helvetica Rounded" w:hAnsi="Helvetica Rounded"/>
          <w:sz w:val="24"/>
          <w:szCs w:val="24"/>
        </w:rPr>
        <w:t xml:space="preserve">x </w:t>
      </w:r>
      <w:r w:rsidR="00816996" w:rsidRPr="001C6EE3">
        <w:rPr>
          <w:rFonts w:ascii="Helvetica Rounded" w:hAnsi="Helvetica Rounded"/>
          <w:sz w:val="24"/>
          <w:szCs w:val="24"/>
        </w:rPr>
        <w:t xml:space="preserve">outdoor </w:t>
      </w:r>
      <w:r w:rsidR="00CF4E3B" w:rsidRPr="001C6EE3">
        <w:rPr>
          <w:rFonts w:ascii="Helvetica Rounded" w:hAnsi="Helvetica Rounded"/>
          <w:sz w:val="24"/>
          <w:szCs w:val="24"/>
        </w:rPr>
        <w:t xml:space="preserve">target </w:t>
      </w:r>
      <w:r w:rsidR="00892492" w:rsidRPr="001C6EE3">
        <w:rPr>
          <w:rFonts w:ascii="Helvetica Rounded" w:hAnsi="Helvetica Rounded"/>
          <w:sz w:val="24"/>
          <w:szCs w:val="24"/>
        </w:rPr>
        <w:t>scores</w:t>
      </w:r>
      <w:r w:rsidRPr="001C6EE3">
        <w:rPr>
          <w:rFonts w:ascii="Helvetica Rounded" w:hAnsi="Helvetica Rounded"/>
          <w:sz w:val="24"/>
          <w:szCs w:val="24"/>
        </w:rPr>
        <w:t xml:space="preserve"> </w:t>
      </w:r>
      <w:r w:rsidR="008C25E0" w:rsidRPr="001C6EE3">
        <w:rPr>
          <w:rFonts w:ascii="Helvetica Rounded" w:hAnsi="Helvetica Rounded"/>
          <w:sz w:val="24"/>
          <w:szCs w:val="24"/>
        </w:rPr>
        <w:t xml:space="preserve">for Target Teams </w:t>
      </w:r>
      <w:r w:rsidRPr="001C6EE3">
        <w:rPr>
          <w:rFonts w:ascii="Helvetica Rounded" w:hAnsi="Helvetica Rounded"/>
          <w:sz w:val="24"/>
          <w:szCs w:val="24"/>
        </w:rPr>
        <w:t>are required t</w:t>
      </w:r>
      <w:r w:rsidR="00E54B65" w:rsidRPr="001C6EE3">
        <w:rPr>
          <w:rFonts w:ascii="Helvetica Rounded" w:hAnsi="Helvetica Rounded"/>
          <w:sz w:val="24"/>
          <w:szCs w:val="24"/>
        </w:rPr>
        <w:t>o</w:t>
      </w:r>
      <w:r w:rsidRPr="001C6EE3">
        <w:rPr>
          <w:rFonts w:ascii="Helvetica Rounded" w:hAnsi="Helvetica Rounded"/>
          <w:sz w:val="24"/>
          <w:szCs w:val="24"/>
        </w:rPr>
        <w:t xml:space="preserve"> be submitted by the closing date</w:t>
      </w:r>
      <w:r w:rsidR="00E54B65" w:rsidRPr="001C6EE3">
        <w:rPr>
          <w:rFonts w:ascii="Helvetica Rounded" w:hAnsi="Helvetica Rounded"/>
          <w:sz w:val="24"/>
          <w:szCs w:val="24"/>
        </w:rPr>
        <w:t xml:space="preserve">, to the </w:t>
      </w:r>
      <w:r w:rsidR="00CF4E3B" w:rsidRPr="001C6EE3">
        <w:rPr>
          <w:rFonts w:ascii="Helvetica Rounded" w:hAnsi="Helvetica Rounded"/>
          <w:sz w:val="24"/>
          <w:szCs w:val="24"/>
        </w:rPr>
        <w:t xml:space="preserve">AWA </w:t>
      </w:r>
      <w:r w:rsidR="00816996" w:rsidRPr="001C6EE3">
        <w:rPr>
          <w:rFonts w:ascii="Helvetica Rounded" w:hAnsi="Helvetica Rounded"/>
          <w:sz w:val="24"/>
          <w:szCs w:val="24"/>
        </w:rPr>
        <w:t>State Recorder</w:t>
      </w:r>
      <w:r w:rsidR="00E54B65" w:rsidRPr="001C6EE3">
        <w:rPr>
          <w:rFonts w:ascii="Helvetica Rounded" w:hAnsi="Helvetica Rounded"/>
          <w:sz w:val="24"/>
          <w:szCs w:val="24"/>
        </w:rPr>
        <w:t xml:space="preserve">. </w:t>
      </w:r>
      <w:r w:rsidR="008A1597" w:rsidRPr="001C6EE3">
        <w:rPr>
          <w:rFonts w:ascii="Helvetica Rounded" w:hAnsi="Helvetica Rounded"/>
          <w:sz w:val="24"/>
          <w:szCs w:val="24"/>
        </w:rPr>
        <w:t xml:space="preserve">These scores </w:t>
      </w:r>
      <w:r w:rsidR="00453261" w:rsidRPr="001C6EE3">
        <w:rPr>
          <w:rFonts w:ascii="Helvetica Rounded" w:hAnsi="Helvetica Rounded"/>
          <w:sz w:val="24"/>
          <w:szCs w:val="24"/>
        </w:rPr>
        <w:t xml:space="preserve">must </w:t>
      </w:r>
      <w:r w:rsidR="008A1597" w:rsidRPr="001C6EE3">
        <w:rPr>
          <w:rFonts w:ascii="Helvetica Rounded" w:hAnsi="Helvetica Rounded"/>
          <w:sz w:val="24"/>
          <w:szCs w:val="24"/>
        </w:rPr>
        <w:t xml:space="preserve">have been shot within the </w:t>
      </w:r>
      <w:r w:rsidR="00453261" w:rsidRPr="001C6EE3">
        <w:rPr>
          <w:rFonts w:ascii="Helvetica Rounded" w:hAnsi="Helvetica Rounded"/>
          <w:sz w:val="24"/>
          <w:szCs w:val="24"/>
        </w:rPr>
        <w:t>last 12 months</w:t>
      </w:r>
      <w:r w:rsidR="008A1597" w:rsidRPr="001C6EE3">
        <w:rPr>
          <w:rFonts w:ascii="Helvetica Rounded" w:hAnsi="Helvetica Rounded"/>
          <w:sz w:val="24"/>
          <w:szCs w:val="24"/>
        </w:rPr>
        <w:t>.</w:t>
      </w:r>
    </w:p>
    <w:p w14:paraId="4E31D353" w14:textId="77777777" w:rsidR="00874327" w:rsidRPr="001C6EE3" w:rsidRDefault="00874327" w:rsidP="00874327">
      <w:pPr>
        <w:pStyle w:val="ListParagraph"/>
        <w:rPr>
          <w:rFonts w:ascii="Helvetica Rounded" w:hAnsi="Helvetica Rounded"/>
          <w:sz w:val="24"/>
          <w:szCs w:val="24"/>
        </w:rPr>
      </w:pPr>
    </w:p>
    <w:p w14:paraId="07F9FCAD" w14:textId="77777777" w:rsidR="00453261" w:rsidRPr="001C6EE3" w:rsidRDefault="00453261" w:rsidP="00FA0B3B">
      <w:pPr>
        <w:pStyle w:val="ListParagraph"/>
        <w:numPr>
          <w:ilvl w:val="0"/>
          <w:numId w:val="4"/>
        </w:numPr>
        <w:rPr>
          <w:rFonts w:ascii="Helvetica Rounded" w:hAnsi="Helvetica Rounded"/>
          <w:sz w:val="24"/>
          <w:szCs w:val="24"/>
        </w:rPr>
      </w:pPr>
      <w:r w:rsidRPr="001C6EE3">
        <w:rPr>
          <w:rFonts w:ascii="Helvetica Rounded" w:hAnsi="Helvetica Rounded"/>
          <w:sz w:val="24"/>
          <w:szCs w:val="24"/>
        </w:rPr>
        <w:t>For Senior State Team</w:t>
      </w:r>
    </w:p>
    <w:p w14:paraId="1C5F1C97" w14:textId="77777777" w:rsidR="00453261" w:rsidRPr="001C6EE3" w:rsidRDefault="00453261" w:rsidP="00AC6712">
      <w:pPr>
        <w:pStyle w:val="ListParagraph"/>
        <w:rPr>
          <w:rFonts w:ascii="Helvetica Rounded" w:hAnsi="Helvetica Rounded"/>
          <w:sz w:val="24"/>
          <w:szCs w:val="24"/>
        </w:rPr>
      </w:pPr>
    </w:p>
    <w:p w14:paraId="28C2B7E9" w14:textId="6004C5E4" w:rsidR="00892492" w:rsidRPr="001C6EE3" w:rsidRDefault="00453261" w:rsidP="00AC6712">
      <w:pPr>
        <w:pStyle w:val="ListParagraph"/>
        <w:numPr>
          <w:ilvl w:val="0"/>
          <w:numId w:val="4"/>
        </w:numPr>
        <w:ind w:left="1080"/>
        <w:rPr>
          <w:rFonts w:ascii="Helvetica Rounded" w:hAnsi="Helvetica Rounded"/>
          <w:sz w:val="24"/>
          <w:szCs w:val="24"/>
        </w:rPr>
      </w:pPr>
      <w:r w:rsidRPr="001C6EE3">
        <w:rPr>
          <w:rFonts w:ascii="Helvetica Rounded" w:hAnsi="Helvetica Rounded"/>
          <w:sz w:val="24"/>
          <w:szCs w:val="24"/>
        </w:rPr>
        <w:t>T</w:t>
      </w:r>
      <w:r w:rsidR="00892492" w:rsidRPr="001C6EE3">
        <w:rPr>
          <w:rFonts w:ascii="Helvetica Rounded" w:hAnsi="Helvetica Rounded"/>
          <w:sz w:val="24"/>
          <w:szCs w:val="24"/>
        </w:rPr>
        <w:t xml:space="preserve">he </w:t>
      </w:r>
      <w:r w:rsidR="00AC6712" w:rsidRPr="001C6EE3">
        <w:rPr>
          <w:rFonts w:ascii="Helvetica Rounded" w:hAnsi="Helvetica Rounded"/>
          <w:sz w:val="24"/>
          <w:szCs w:val="24"/>
        </w:rPr>
        <w:t xml:space="preserve">qualifying </w:t>
      </w:r>
      <w:r w:rsidR="00892492" w:rsidRPr="001C6EE3">
        <w:rPr>
          <w:rFonts w:ascii="Helvetica Rounded" w:hAnsi="Helvetica Rounded"/>
          <w:sz w:val="24"/>
          <w:szCs w:val="24"/>
        </w:rPr>
        <w:t xml:space="preserve">scores have to meet </w:t>
      </w:r>
      <w:r w:rsidR="00640E3F" w:rsidRPr="001C6EE3">
        <w:rPr>
          <w:rFonts w:ascii="Helvetica Rounded" w:hAnsi="Helvetica Rounded"/>
          <w:sz w:val="24"/>
          <w:szCs w:val="24"/>
        </w:rPr>
        <w:t xml:space="preserve">a </w:t>
      </w:r>
      <w:r w:rsidR="00892492" w:rsidRPr="001C6EE3">
        <w:rPr>
          <w:rFonts w:ascii="Helvetica Rounded" w:hAnsi="Helvetica Rounded"/>
          <w:sz w:val="24"/>
          <w:szCs w:val="24"/>
        </w:rPr>
        <w:t xml:space="preserve">minimum </w:t>
      </w:r>
      <w:proofErr w:type="gramStart"/>
      <w:r w:rsidR="00816996" w:rsidRPr="001C6EE3">
        <w:rPr>
          <w:rFonts w:ascii="Helvetica Rounded" w:hAnsi="Helvetica Rounded"/>
          <w:sz w:val="24"/>
          <w:szCs w:val="24"/>
        </w:rPr>
        <w:t>Gold</w:t>
      </w:r>
      <w:proofErr w:type="gramEnd"/>
      <w:r w:rsidR="00892492" w:rsidRPr="001C6EE3">
        <w:rPr>
          <w:rFonts w:ascii="Helvetica Rounded" w:hAnsi="Helvetica Rounded"/>
          <w:sz w:val="24"/>
          <w:szCs w:val="24"/>
        </w:rPr>
        <w:t xml:space="preserve"> classification</w:t>
      </w:r>
      <w:r w:rsidR="00816996" w:rsidRPr="001C6EE3">
        <w:rPr>
          <w:rFonts w:ascii="Helvetica Rounded" w:hAnsi="Helvetica Rounded"/>
          <w:sz w:val="24"/>
          <w:szCs w:val="24"/>
        </w:rPr>
        <w:t xml:space="preserve"> for Recurve, Barebow Recurve and Longbow Divisions; and a minimum Master Bowman classification for Compound and Barebow Compound Divisions</w:t>
      </w:r>
      <w:r w:rsidR="00892492" w:rsidRPr="001C6EE3">
        <w:rPr>
          <w:rFonts w:ascii="Helvetica Rounded" w:hAnsi="Helvetica Rounded"/>
          <w:sz w:val="24"/>
          <w:szCs w:val="24"/>
        </w:rPr>
        <w:t xml:space="preserve">. </w:t>
      </w:r>
    </w:p>
    <w:p w14:paraId="5845E00F" w14:textId="77777777" w:rsidR="00874327" w:rsidRPr="001C6EE3" w:rsidRDefault="00874327" w:rsidP="00AC6712">
      <w:pPr>
        <w:pStyle w:val="ListParagraph"/>
        <w:ind w:left="1080"/>
        <w:rPr>
          <w:rFonts w:ascii="Helvetica Rounded" w:hAnsi="Helvetica Rounded"/>
          <w:sz w:val="24"/>
          <w:szCs w:val="24"/>
        </w:rPr>
      </w:pPr>
    </w:p>
    <w:p w14:paraId="0D6B2153" w14:textId="25E10F3D" w:rsidR="008C25E0" w:rsidRPr="001C6EE3" w:rsidRDefault="00816996" w:rsidP="00AC6712">
      <w:pPr>
        <w:pStyle w:val="ListParagraph"/>
        <w:numPr>
          <w:ilvl w:val="0"/>
          <w:numId w:val="4"/>
        </w:numPr>
        <w:ind w:left="1080"/>
        <w:rPr>
          <w:rFonts w:ascii="Helvetica Rounded" w:hAnsi="Helvetica Rounded"/>
          <w:sz w:val="24"/>
          <w:szCs w:val="24"/>
        </w:rPr>
      </w:pPr>
      <w:r w:rsidRPr="001C6EE3">
        <w:rPr>
          <w:rFonts w:ascii="Helvetica Rounded" w:hAnsi="Helvetica Rounded"/>
          <w:sz w:val="24"/>
          <w:szCs w:val="24"/>
        </w:rPr>
        <w:t>Qualifying s</w:t>
      </w:r>
      <w:r w:rsidR="008C25E0" w:rsidRPr="001C6EE3">
        <w:rPr>
          <w:rFonts w:ascii="Helvetica Rounded" w:hAnsi="Helvetica Rounded"/>
          <w:sz w:val="24"/>
          <w:szCs w:val="24"/>
        </w:rPr>
        <w:t xml:space="preserve">cores can be shot at </w:t>
      </w:r>
      <w:r w:rsidR="00862E62" w:rsidRPr="001C6EE3">
        <w:rPr>
          <w:rFonts w:ascii="Helvetica Rounded" w:hAnsi="Helvetica Rounded"/>
          <w:sz w:val="24"/>
          <w:szCs w:val="24"/>
        </w:rPr>
        <w:t>QREs</w:t>
      </w:r>
      <w:r w:rsidR="008C25E0" w:rsidRPr="001C6EE3">
        <w:rPr>
          <w:rFonts w:ascii="Helvetica Rounded" w:hAnsi="Helvetica Rounded"/>
          <w:sz w:val="24"/>
          <w:szCs w:val="24"/>
        </w:rPr>
        <w:t xml:space="preserve"> (maximum 2</w:t>
      </w:r>
      <w:r w:rsidR="006C398B" w:rsidRPr="001C6EE3">
        <w:rPr>
          <w:rFonts w:ascii="Helvetica Rounded" w:hAnsi="Helvetica Rounded"/>
          <w:sz w:val="24"/>
          <w:szCs w:val="24"/>
        </w:rPr>
        <w:t xml:space="preserve"> of the 3 submitted scores</w:t>
      </w:r>
      <w:r w:rsidR="008C25E0" w:rsidRPr="001C6EE3">
        <w:rPr>
          <w:rFonts w:ascii="Helvetica Rounded" w:hAnsi="Helvetica Rounded"/>
          <w:sz w:val="24"/>
          <w:szCs w:val="24"/>
        </w:rPr>
        <w:t xml:space="preserve">), State Tournaments, Interstate </w:t>
      </w:r>
      <w:r w:rsidR="00862E62" w:rsidRPr="001C6EE3">
        <w:rPr>
          <w:rFonts w:ascii="Helvetica Rounded" w:hAnsi="Helvetica Rounded"/>
          <w:sz w:val="24"/>
          <w:szCs w:val="24"/>
        </w:rPr>
        <w:t>Tournaments,</w:t>
      </w:r>
      <w:r w:rsidR="008C25E0" w:rsidRPr="001C6EE3">
        <w:rPr>
          <w:rFonts w:ascii="Helvetica Rounded" w:hAnsi="Helvetica Rounded"/>
          <w:sz w:val="24"/>
          <w:szCs w:val="24"/>
        </w:rPr>
        <w:t xml:space="preserve"> </w:t>
      </w:r>
      <w:r w:rsidR="00862E62" w:rsidRPr="001C6EE3">
        <w:rPr>
          <w:rFonts w:ascii="Helvetica Rounded" w:hAnsi="Helvetica Rounded"/>
          <w:sz w:val="24"/>
          <w:szCs w:val="24"/>
        </w:rPr>
        <w:t>or</w:t>
      </w:r>
      <w:r w:rsidR="008C25E0" w:rsidRPr="001C6EE3">
        <w:rPr>
          <w:rFonts w:ascii="Helvetica Rounded" w:hAnsi="Helvetica Rounded"/>
          <w:sz w:val="24"/>
          <w:szCs w:val="24"/>
        </w:rPr>
        <w:t xml:space="preserve"> </w:t>
      </w:r>
      <w:r w:rsidR="00862E62" w:rsidRPr="001C6EE3">
        <w:rPr>
          <w:rFonts w:ascii="Helvetica Rounded" w:hAnsi="Helvetica Rounded"/>
          <w:sz w:val="24"/>
          <w:szCs w:val="24"/>
        </w:rPr>
        <w:t>International</w:t>
      </w:r>
      <w:r w:rsidR="008C25E0" w:rsidRPr="001C6EE3">
        <w:rPr>
          <w:rFonts w:ascii="Helvetica Rounded" w:hAnsi="Helvetica Rounded"/>
          <w:sz w:val="24"/>
          <w:szCs w:val="24"/>
        </w:rPr>
        <w:t xml:space="preserve"> </w:t>
      </w:r>
      <w:r w:rsidR="00862E62" w:rsidRPr="001C6EE3">
        <w:rPr>
          <w:rFonts w:ascii="Helvetica Rounded" w:hAnsi="Helvetica Rounded"/>
          <w:sz w:val="24"/>
          <w:szCs w:val="24"/>
        </w:rPr>
        <w:t>T</w:t>
      </w:r>
      <w:r w:rsidR="008C25E0" w:rsidRPr="001C6EE3">
        <w:rPr>
          <w:rFonts w:ascii="Helvetica Rounded" w:hAnsi="Helvetica Rounded"/>
          <w:sz w:val="24"/>
          <w:szCs w:val="24"/>
        </w:rPr>
        <w:t xml:space="preserve">ournaments. No club scores </w:t>
      </w:r>
      <w:r w:rsidR="00862E62" w:rsidRPr="001C6EE3">
        <w:rPr>
          <w:rFonts w:ascii="Helvetica Rounded" w:hAnsi="Helvetica Rounded"/>
          <w:sz w:val="24"/>
          <w:szCs w:val="24"/>
        </w:rPr>
        <w:t xml:space="preserve">are </w:t>
      </w:r>
      <w:r w:rsidR="008C25E0" w:rsidRPr="001C6EE3">
        <w:rPr>
          <w:rFonts w:ascii="Helvetica Rounded" w:hAnsi="Helvetica Rounded"/>
          <w:sz w:val="24"/>
          <w:szCs w:val="24"/>
        </w:rPr>
        <w:t xml:space="preserve">permitted. </w:t>
      </w:r>
    </w:p>
    <w:p w14:paraId="705F710F" w14:textId="77777777" w:rsidR="00816996" w:rsidRPr="001C6EE3" w:rsidRDefault="00816996" w:rsidP="00816996">
      <w:pPr>
        <w:pStyle w:val="ListParagraph"/>
        <w:rPr>
          <w:rFonts w:ascii="Helvetica Rounded" w:hAnsi="Helvetica Rounded"/>
          <w:sz w:val="24"/>
          <w:szCs w:val="24"/>
        </w:rPr>
      </w:pPr>
    </w:p>
    <w:p w14:paraId="3B380D35" w14:textId="4D036B4D" w:rsidR="00816996" w:rsidRPr="001C6EE3" w:rsidRDefault="00816996" w:rsidP="00AC6712">
      <w:pPr>
        <w:pStyle w:val="ListParagraph"/>
        <w:numPr>
          <w:ilvl w:val="0"/>
          <w:numId w:val="4"/>
        </w:numPr>
        <w:ind w:left="1080"/>
        <w:rPr>
          <w:rFonts w:ascii="Helvetica Rounded" w:hAnsi="Helvetica Rounded"/>
          <w:sz w:val="24"/>
          <w:szCs w:val="24"/>
        </w:rPr>
      </w:pPr>
      <w:r w:rsidRPr="001C6EE3">
        <w:rPr>
          <w:rFonts w:ascii="Helvetica Rounded" w:hAnsi="Helvetica Rounded"/>
          <w:sz w:val="24"/>
          <w:szCs w:val="24"/>
        </w:rPr>
        <w:t xml:space="preserve">Scores must be from a qualifying </w:t>
      </w:r>
      <w:r w:rsidR="006C398B" w:rsidRPr="001C6EE3">
        <w:rPr>
          <w:rFonts w:ascii="Helvetica Rounded" w:hAnsi="Helvetica Rounded"/>
          <w:sz w:val="24"/>
          <w:szCs w:val="24"/>
        </w:rPr>
        <w:t xml:space="preserve">outdoor </w:t>
      </w:r>
      <w:r w:rsidRPr="001C6EE3">
        <w:rPr>
          <w:rFonts w:ascii="Helvetica Rounded" w:hAnsi="Helvetica Rounded"/>
          <w:sz w:val="24"/>
          <w:szCs w:val="24"/>
        </w:rPr>
        <w:t>target event; State/National indoor target scores will not be considered.</w:t>
      </w:r>
    </w:p>
    <w:p w14:paraId="71C9B801" w14:textId="77777777" w:rsidR="00874327" w:rsidRPr="001C6EE3" w:rsidRDefault="00874327" w:rsidP="00874327">
      <w:pPr>
        <w:pStyle w:val="ListParagraph"/>
        <w:rPr>
          <w:rFonts w:ascii="Helvetica Rounded" w:hAnsi="Helvetica Rounded"/>
          <w:sz w:val="24"/>
          <w:szCs w:val="24"/>
        </w:rPr>
      </w:pPr>
    </w:p>
    <w:p w14:paraId="2C1E1E61" w14:textId="6704B015" w:rsidR="00453261" w:rsidRPr="001C6EE3" w:rsidRDefault="00453261" w:rsidP="00FA0B3B">
      <w:pPr>
        <w:pStyle w:val="ListParagraph"/>
        <w:numPr>
          <w:ilvl w:val="0"/>
          <w:numId w:val="4"/>
        </w:numPr>
        <w:rPr>
          <w:rFonts w:ascii="Helvetica Rounded" w:hAnsi="Helvetica Rounded"/>
          <w:sz w:val="24"/>
          <w:szCs w:val="24"/>
        </w:rPr>
      </w:pPr>
      <w:r w:rsidRPr="001C6EE3">
        <w:rPr>
          <w:rFonts w:ascii="Helvetica Rounded" w:hAnsi="Helvetica Rounded"/>
          <w:sz w:val="24"/>
          <w:szCs w:val="24"/>
        </w:rPr>
        <w:t xml:space="preserve">For </w:t>
      </w:r>
      <w:r w:rsidR="00816996" w:rsidRPr="001C6EE3">
        <w:rPr>
          <w:rFonts w:ascii="Helvetica Rounded" w:hAnsi="Helvetica Rounded"/>
          <w:sz w:val="24"/>
          <w:szCs w:val="24"/>
        </w:rPr>
        <w:t xml:space="preserve">Youth </w:t>
      </w:r>
      <w:r w:rsidRPr="001C6EE3">
        <w:rPr>
          <w:rFonts w:ascii="Helvetica Rounded" w:hAnsi="Helvetica Rounded"/>
          <w:sz w:val="24"/>
          <w:szCs w:val="24"/>
        </w:rPr>
        <w:t>State Team</w:t>
      </w:r>
    </w:p>
    <w:p w14:paraId="1C1B92DE" w14:textId="77777777" w:rsidR="00453261" w:rsidRPr="001C6EE3" w:rsidRDefault="00453261" w:rsidP="00AC6712">
      <w:pPr>
        <w:pStyle w:val="ListParagraph"/>
        <w:rPr>
          <w:rFonts w:ascii="Helvetica Rounded" w:hAnsi="Helvetica Rounded"/>
          <w:sz w:val="24"/>
          <w:szCs w:val="24"/>
        </w:rPr>
      </w:pPr>
    </w:p>
    <w:p w14:paraId="1FC678F8" w14:textId="5F39EC13" w:rsidR="00453261" w:rsidRPr="001C6EE3" w:rsidRDefault="00453261" w:rsidP="00AC6712">
      <w:pPr>
        <w:pStyle w:val="ListParagraph"/>
        <w:numPr>
          <w:ilvl w:val="0"/>
          <w:numId w:val="4"/>
        </w:numPr>
        <w:ind w:left="1080"/>
        <w:rPr>
          <w:rFonts w:ascii="Helvetica Rounded" w:hAnsi="Helvetica Rounded"/>
          <w:sz w:val="24"/>
          <w:szCs w:val="24"/>
        </w:rPr>
      </w:pPr>
      <w:r w:rsidRPr="001C6EE3">
        <w:rPr>
          <w:rFonts w:ascii="Helvetica Rounded" w:hAnsi="Helvetica Rounded"/>
          <w:sz w:val="24"/>
          <w:szCs w:val="24"/>
        </w:rPr>
        <w:t xml:space="preserve">The </w:t>
      </w:r>
      <w:r w:rsidR="00AC6712" w:rsidRPr="001C6EE3">
        <w:rPr>
          <w:rFonts w:ascii="Helvetica Rounded" w:hAnsi="Helvetica Rounded"/>
          <w:sz w:val="24"/>
          <w:szCs w:val="24"/>
        </w:rPr>
        <w:t xml:space="preserve">qualifying </w:t>
      </w:r>
      <w:r w:rsidRPr="001C6EE3">
        <w:rPr>
          <w:rFonts w:ascii="Helvetica Rounded" w:hAnsi="Helvetica Rounded"/>
          <w:sz w:val="24"/>
          <w:szCs w:val="24"/>
        </w:rPr>
        <w:t xml:space="preserve">scores have to meet a minimum </w:t>
      </w:r>
      <w:proofErr w:type="gramStart"/>
      <w:r w:rsidRPr="001C6EE3">
        <w:rPr>
          <w:rFonts w:ascii="Helvetica Rounded" w:hAnsi="Helvetica Rounded"/>
          <w:sz w:val="24"/>
          <w:szCs w:val="24"/>
        </w:rPr>
        <w:t>Red</w:t>
      </w:r>
      <w:proofErr w:type="gramEnd"/>
      <w:r w:rsidRPr="001C6EE3">
        <w:rPr>
          <w:rFonts w:ascii="Helvetica Rounded" w:hAnsi="Helvetica Rounded"/>
          <w:sz w:val="24"/>
          <w:szCs w:val="24"/>
        </w:rPr>
        <w:t xml:space="preserve"> classification if shot at QRE’s (no maximum</w:t>
      </w:r>
      <w:r w:rsidR="006C398B" w:rsidRPr="001C6EE3">
        <w:rPr>
          <w:rFonts w:ascii="Helvetica Rounded" w:hAnsi="Helvetica Rounded"/>
          <w:sz w:val="24"/>
          <w:szCs w:val="24"/>
        </w:rPr>
        <w:t xml:space="preserve"> number of submitted scores</w:t>
      </w:r>
      <w:r w:rsidRPr="001C6EE3">
        <w:rPr>
          <w:rFonts w:ascii="Helvetica Rounded" w:hAnsi="Helvetica Rounded"/>
          <w:sz w:val="24"/>
          <w:szCs w:val="24"/>
        </w:rPr>
        <w:t>), State Tournaments, Interstate Tournaments, or International Tournaments.</w:t>
      </w:r>
    </w:p>
    <w:p w14:paraId="1999632B" w14:textId="77777777" w:rsidR="00453261" w:rsidRPr="001C6EE3" w:rsidRDefault="00453261" w:rsidP="00AC6712">
      <w:pPr>
        <w:pStyle w:val="ListParagraph"/>
        <w:ind w:left="1080"/>
        <w:rPr>
          <w:rFonts w:ascii="Helvetica Rounded" w:hAnsi="Helvetica Rounded"/>
          <w:sz w:val="24"/>
          <w:szCs w:val="24"/>
        </w:rPr>
      </w:pPr>
    </w:p>
    <w:p w14:paraId="25D5E405" w14:textId="39E4002D" w:rsidR="00453261" w:rsidRPr="001C6EE3" w:rsidRDefault="00453261" w:rsidP="00AC6712">
      <w:pPr>
        <w:pStyle w:val="ListParagraph"/>
        <w:numPr>
          <w:ilvl w:val="0"/>
          <w:numId w:val="4"/>
        </w:numPr>
        <w:ind w:left="1080"/>
        <w:rPr>
          <w:rFonts w:ascii="Helvetica Rounded" w:hAnsi="Helvetica Rounded"/>
          <w:sz w:val="24"/>
          <w:szCs w:val="24"/>
        </w:rPr>
      </w:pPr>
      <w:r w:rsidRPr="001C6EE3">
        <w:rPr>
          <w:rFonts w:ascii="Helvetica Rounded" w:hAnsi="Helvetica Rounded"/>
          <w:sz w:val="24"/>
          <w:szCs w:val="24"/>
        </w:rPr>
        <w:t>The</w:t>
      </w:r>
      <w:r w:rsidR="00AC6712" w:rsidRPr="001C6EE3">
        <w:rPr>
          <w:rFonts w:ascii="Helvetica Rounded" w:hAnsi="Helvetica Rounded"/>
          <w:sz w:val="24"/>
          <w:szCs w:val="24"/>
        </w:rPr>
        <w:t xml:space="preserve"> qualifying</w:t>
      </w:r>
      <w:r w:rsidRPr="001C6EE3">
        <w:rPr>
          <w:rFonts w:ascii="Helvetica Rounded" w:hAnsi="Helvetica Rounded"/>
          <w:sz w:val="24"/>
          <w:szCs w:val="24"/>
        </w:rPr>
        <w:t xml:space="preserve"> scores have to meet a minimum </w:t>
      </w:r>
      <w:proofErr w:type="gramStart"/>
      <w:r w:rsidRPr="001C6EE3">
        <w:rPr>
          <w:rFonts w:ascii="Helvetica Rounded" w:hAnsi="Helvetica Rounded"/>
          <w:sz w:val="24"/>
          <w:szCs w:val="24"/>
        </w:rPr>
        <w:t>Gold</w:t>
      </w:r>
      <w:proofErr w:type="gramEnd"/>
      <w:r w:rsidRPr="001C6EE3">
        <w:rPr>
          <w:rFonts w:ascii="Helvetica Rounded" w:hAnsi="Helvetica Rounded"/>
          <w:sz w:val="24"/>
          <w:szCs w:val="24"/>
        </w:rPr>
        <w:t xml:space="preserve"> classification if shot at a club event </w:t>
      </w:r>
      <w:r w:rsidR="00AC6712" w:rsidRPr="001C6EE3">
        <w:rPr>
          <w:rFonts w:ascii="Helvetica Rounded" w:hAnsi="Helvetica Rounded"/>
          <w:sz w:val="24"/>
          <w:szCs w:val="24"/>
        </w:rPr>
        <w:t>(maximum 2</w:t>
      </w:r>
      <w:r w:rsidR="006C398B" w:rsidRPr="001C6EE3">
        <w:rPr>
          <w:rFonts w:ascii="Helvetica Rounded" w:hAnsi="Helvetica Rounded"/>
          <w:sz w:val="24"/>
          <w:szCs w:val="24"/>
        </w:rPr>
        <w:t xml:space="preserve"> of the 3 submitted scores</w:t>
      </w:r>
      <w:r w:rsidR="00AC6712" w:rsidRPr="001C6EE3">
        <w:rPr>
          <w:rFonts w:ascii="Helvetica Rounded" w:hAnsi="Helvetica Rounded"/>
          <w:sz w:val="24"/>
          <w:szCs w:val="24"/>
        </w:rPr>
        <w:t xml:space="preserve">) </w:t>
      </w:r>
      <w:r w:rsidRPr="001C6EE3">
        <w:rPr>
          <w:rFonts w:ascii="Helvetica Rounded" w:hAnsi="Helvetica Rounded"/>
          <w:sz w:val="24"/>
          <w:szCs w:val="24"/>
        </w:rPr>
        <w:t>held under Archery Australia shooting conditions</w:t>
      </w:r>
      <w:r w:rsidR="00AC6712" w:rsidRPr="001C6EE3">
        <w:rPr>
          <w:rFonts w:ascii="Helvetica Rounded" w:hAnsi="Helvetica Rounded"/>
          <w:sz w:val="24"/>
          <w:szCs w:val="24"/>
        </w:rPr>
        <w:t>.</w:t>
      </w:r>
      <w:r w:rsidRPr="001C6EE3">
        <w:rPr>
          <w:rFonts w:ascii="Helvetica Rounded" w:hAnsi="Helvetica Rounded"/>
          <w:sz w:val="24"/>
          <w:szCs w:val="24"/>
        </w:rPr>
        <w:t xml:space="preserve"> </w:t>
      </w:r>
    </w:p>
    <w:p w14:paraId="448FA643" w14:textId="77777777" w:rsidR="00816996" w:rsidRPr="001C6EE3" w:rsidRDefault="00816996" w:rsidP="00816996">
      <w:pPr>
        <w:pStyle w:val="ListParagraph"/>
        <w:rPr>
          <w:rFonts w:ascii="Helvetica Rounded" w:hAnsi="Helvetica Rounded"/>
          <w:sz w:val="24"/>
          <w:szCs w:val="24"/>
        </w:rPr>
      </w:pPr>
    </w:p>
    <w:p w14:paraId="2EDF38B8" w14:textId="29823AFB" w:rsidR="00816996" w:rsidRPr="001C6EE3" w:rsidRDefault="00816996" w:rsidP="00816996">
      <w:pPr>
        <w:pStyle w:val="ListParagraph"/>
        <w:numPr>
          <w:ilvl w:val="0"/>
          <w:numId w:val="4"/>
        </w:numPr>
        <w:ind w:left="1080"/>
        <w:rPr>
          <w:rFonts w:ascii="Helvetica Rounded" w:hAnsi="Helvetica Rounded"/>
          <w:sz w:val="24"/>
          <w:szCs w:val="24"/>
        </w:rPr>
      </w:pPr>
      <w:r w:rsidRPr="001C6EE3">
        <w:rPr>
          <w:rFonts w:ascii="Helvetica Rounded" w:hAnsi="Helvetica Rounded"/>
          <w:sz w:val="24"/>
          <w:szCs w:val="24"/>
        </w:rPr>
        <w:lastRenderedPageBreak/>
        <w:t xml:space="preserve">Scores must be from a qualifying </w:t>
      </w:r>
      <w:r w:rsidR="006C398B" w:rsidRPr="001C6EE3">
        <w:rPr>
          <w:rFonts w:ascii="Helvetica Rounded" w:hAnsi="Helvetica Rounded"/>
          <w:sz w:val="24"/>
          <w:szCs w:val="24"/>
        </w:rPr>
        <w:t xml:space="preserve">outdoor </w:t>
      </w:r>
      <w:r w:rsidRPr="001C6EE3">
        <w:rPr>
          <w:rFonts w:ascii="Helvetica Rounded" w:hAnsi="Helvetica Rounded"/>
          <w:sz w:val="24"/>
          <w:szCs w:val="24"/>
        </w:rPr>
        <w:t>target event; State/National indoor target scores will not be considered.</w:t>
      </w:r>
    </w:p>
    <w:p w14:paraId="1A804735" w14:textId="77777777" w:rsidR="00453261" w:rsidRPr="001C6EE3" w:rsidRDefault="00453261" w:rsidP="00AC6712">
      <w:pPr>
        <w:pStyle w:val="ListParagraph"/>
        <w:rPr>
          <w:rFonts w:ascii="Helvetica Rounded" w:hAnsi="Helvetica Rounded"/>
          <w:sz w:val="24"/>
          <w:szCs w:val="24"/>
        </w:rPr>
      </w:pPr>
    </w:p>
    <w:p w14:paraId="51163764" w14:textId="49DFB2F4" w:rsidR="008A1597" w:rsidRPr="001C6EE3" w:rsidRDefault="008A1597" w:rsidP="00FA0B3B">
      <w:pPr>
        <w:pStyle w:val="ListParagraph"/>
        <w:numPr>
          <w:ilvl w:val="0"/>
          <w:numId w:val="4"/>
        </w:numPr>
        <w:rPr>
          <w:rFonts w:ascii="Helvetica Rounded" w:hAnsi="Helvetica Rounded"/>
          <w:sz w:val="24"/>
          <w:szCs w:val="24"/>
        </w:rPr>
      </w:pPr>
      <w:r w:rsidRPr="001C6EE3">
        <w:rPr>
          <w:rFonts w:ascii="Helvetica Rounded" w:hAnsi="Helvetica Rounded"/>
          <w:sz w:val="24"/>
          <w:szCs w:val="24"/>
        </w:rPr>
        <w:t xml:space="preserve">Top 4 people </w:t>
      </w:r>
      <w:r w:rsidR="00816996" w:rsidRPr="001C6EE3">
        <w:rPr>
          <w:rFonts w:ascii="Helvetica Rounded" w:hAnsi="Helvetica Rounded"/>
          <w:sz w:val="24"/>
          <w:szCs w:val="24"/>
        </w:rPr>
        <w:t xml:space="preserve">in each Division </w:t>
      </w:r>
      <w:r w:rsidRPr="001C6EE3">
        <w:rPr>
          <w:rFonts w:ascii="Helvetica Rounded" w:hAnsi="Helvetica Rounded"/>
          <w:sz w:val="24"/>
          <w:szCs w:val="24"/>
        </w:rPr>
        <w:t xml:space="preserve">will be placed into the team, </w:t>
      </w:r>
      <w:r w:rsidR="00816996" w:rsidRPr="001C6EE3">
        <w:rPr>
          <w:rFonts w:ascii="Helvetica Rounded" w:hAnsi="Helvetica Rounded"/>
          <w:sz w:val="24"/>
          <w:szCs w:val="24"/>
        </w:rPr>
        <w:t xml:space="preserve">for </w:t>
      </w:r>
      <w:r w:rsidRPr="001C6EE3">
        <w:rPr>
          <w:rFonts w:ascii="Helvetica Rounded" w:hAnsi="Helvetica Rounded"/>
          <w:sz w:val="24"/>
          <w:szCs w:val="24"/>
        </w:rPr>
        <w:t xml:space="preserve">any division with more than 4 archers </w:t>
      </w:r>
      <w:r w:rsidR="00862E62" w:rsidRPr="001C6EE3">
        <w:rPr>
          <w:rFonts w:ascii="Helvetica Rounded" w:hAnsi="Helvetica Rounded"/>
          <w:sz w:val="24"/>
          <w:szCs w:val="24"/>
        </w:rPr>
        <w:t>applying</w:t>
      </w:r>
      <w:r w:rsidR="00861DEA">
        <w:rPr>
          <w:rFonts w:ascii="Helvetica Rounded" w:hAnsi="Helvetica Rounded"/>
          <w:sz w:val="24"/>
          <w:szCs w:val="24"/>
        </w:rPr>
        <w:t>,</w:t>
      </w:r>
      <w:r w:rsidRPr="001C6EE3">
        <w:rPr>
          <w:rFonts w:ascii="Helvetica Rounded" w:hAnsi="Helvetica Rounded"/>
          <w:sz w:val="24"/>
          <w:szCs w:val="24"/>
        </w:rPr>
        <w:t xml:space="preserve"> reserves </w:t>
      </w:r>
      <w:r w:rsidR="00862E62" w:rsidRPr="001C6EE3">
        <w:rPr>
          <w:rFonts w:ascii="Helvetica Rounded" w:hAnsi="Helvetica Rounded"/>
          <w:sz w:val="24"/>
          <w:szCs w:val="24"/>
        </w:rPr>
        <w:t>may</w:t>
      </w:r>
      <w:r w:rsidRPr="001C6EE3">
        <w:rPr>
          <w:rFonts w:ascii="Helvetica Rounded" w:hAnsi="Helvetica Rounded"/>
          <w:sz w:val="24"/>
          <w:szCs w:val="24"/>
        </w:rPr>
        <w:t xml:space="preserve"> be considered</w:t>
      </w:r>
      <w:r w:rsidR="00816996" w:rsidRPr="001C6EE3">
        <w:rPr>
          <w:rFonts w:ascii="Helvetica Rounded" w:hAnsi="Helvetica Rounded"/>
          <w:sz w:val="24"/>
          <w:szCs w:val="24"/>
        </w:rPr>
        <w:t xml:space="preserve"> at the discretion of the Selection Panel</w:t>
      </w:r>
      <w:r w:rsidRPr="001C6EE3">
        <w:rPr>
          <w:rFonts w:ascii="Helvetica Rounded" w:hAnsi="Helvetica Rounded"/>
          <w:sz w:val="24"/>
          <w:szCs w:val="24"/>
        </w:rPr>
        <w:t xml:space="preserve">. </w:t>
      </w:r>
    </w:p>
    <w:p w14:paraId="1FCE6293" w14:textId="77777777" w:rsidR="00874327" w:rsidRPr="001C6EE3" w:rsidRDefault="00874327" w:rsidP="00874327">
      <w:pPr>
        <w:pStyle w:val="ListParagraph"/>
        <w:rPr>
          <w:rFonts w:ascii="Helvetica Rounded" w:hAnsi="Helvetica Rounded"/>
          <w:sz w:val="24"/>
          <w:szCs w:val="24"/>
        </w:rPr>
      </w:pPr>
    </w:p>
    <w:p w14:paraId="30FA450B" w14:textId="706BAB63" w:rsidR="00FA0B3B" w:rsidRPr="001C6EE3" w:rsidRDefault="00FA0B3B" w:rsidP="00FA0B3B">
      <w:pPr>
        <w:pStyle w:val="ListParagraph"/>
        <w:numPr>
          <w:ilvl w:val="0"/>
          <w:numId w:val="4"/>
        </w:numPr>
        <w:rPr>
          <w:rFonts w:ascii="Helvetica Rounded" w:hAnsi="Helvetica Rounded"/>
          <w:sz w:val="24"/>
          <w:szCs w:val="24"/>
        </w:rPr>
      </w:pPr>
      <w:r w:rsidRPr="001C6EE3">
        <w:rPr>
          <w:rFonts w:ascii="Helvetica Rounded" w:hAnsi="Helvetica Rounded"/>
          <w:sz w:val="24"/>
          <w:szCs w:val="24"/>
        </w:rPr>
        <w:t xml:space="preserve">The Executive Committee will appoint 3 people to </w:t>
      </w:r>
      <w:r w:rsidR="008A1597" w:rsidRPr="001C6EE3">
        <w:rPr>
          <w:rFonts w:ascii="Helvetica Rounded" w:hAnsi="Helvetica Rounded"/>
          <w:sz w:val="24"/>
          <w:szCs w:val="24"/>
        </w:rPr>
        <w:t xml:space="preserve">the </w:t>
      </w:r>
      <w:r w:rsidR="00816996" w:rsidRPr="001C6EE3">
        <w:rPr>
          <w:rFonts w:ascii="Helvetica Rounded" w:hAnsi="Helvetica Rounded"/>
          <w:sz w:val="24"/>
          <w:szCs w:val="24"/>
        </w:rPr>
        <w:t>S</w:t>
      </w:r>
      <w:r w:rsidR="008A1597" w:rsidRPr="001C6EE3">
        <w:rPr>
          <w:rFonts w:ascii="Helvetica Rounded" w:hAnsi="Helvetica Rounded"/>
          <w:sz w:val="24"/>
          <w:szCs w:val="24"/>
        </w:rPr>
        <w:t xml:space="preserve">election </w:t>
      </w:r>
      <w:r w:rsidR="00816996" w:rsidRPr="001C6EE3">
        <w:rPr>
          <w:rFonts w:ascii="Helvetica Rounded" w:hAnsi="Helvetica Rounded"/>
          <w:sz w:val="24"/>
          <w:szCs w:val="24"/>
        </w:rPr>
        <w:t>P</w:t>
      </w:r>
      <w:r w:rsidR="008A1597" w:rsidRPr="001C6EE3">
        <w:rPr>
          <w:rFonts w:ascii="Helvetica Rounded" w:hAnsi="Helvetica Rounded"/>
          <w:sz w:val="24"/>
          <w:szCs w:val="24"/>
        </w:rPr>
        <w:t>anel</w:t>
      </w:r>
      <w:r w:rsidR="00453261" w:rsidRPr="001C6EE3">
        <w:rPr>
          <w:rFonts w:ascii="Helvetica Rounded" w:hAnsi="Helvetica Rounded"/>
          <w:sz w:val="24"/>
          <w:szCs w:val="24"/>
        </w:rPr>
        <w:t>.</w:t>
      </w:r>
      <w:r w:rsidR="008A1597" w:rsidRPr="001C6EE3">
        <w:rPr>
          <w:rFonts w:ascii="Helvetica Rounded" w:hAnsi="Helvetica Rounded"/>
          <w:sz w:val="24"/>
          <w:szCs w:val="24"/>
        </w:rPr>
        <w:t xml:space="preserve"> </w:t>
      </w:r>
      <w:r w:rsidR="00453261" w:rsidRPr="001C6EE3">
        <w:rPr>
          <w:rFonts w:ascii="Helvetica Rounded" w:hAnsi="Helvetica Rounded"/>
          <w:sz w:val="24"/>
          <w:szCs w:val="24"/>
        </w:rPr>
        <w:t>T</w:t>
      </w:r>
      <w:r w:rsidR="008A1597" w:rsidRPr="001C6EE3">
        <w:rPr>
          <w:rFonts w:ascii="Helvetica Rounded" w:hAnsi="Helvetica Rounded"/>
          <w:sz w:val="24"/>
          <w:szCs w:val="24"/>
        </w:rPr>
        <w:t>his will include the State Recorder, Development Officer and one other.</w:t>
      </w:r>
      <w:r w:rsidRPr="001C6EE3">
        <w:rPr>
          <w:rFonts w:ascii="Helvetica Rounded" w:hAnsi="Helvetica Rounded"/>
          <w:sz w:val="24"/>
          <w:szCs w:val="24"/>
        </w:rPr>
        <w:t xml:space="preserve"> </w:t>
      </w:r>
    </w:p>
    <w:p w14:paraId="1706084C" w14:textId="77777777" w:rsidR="00874327" w:rsidRPr="001C6EE3" w:rsidRDefault="00874327" w:rsidP="00874327">
      <w:pPr>
        <w:pStyle w:val="ListParagraph"/>
        <w:rPr>
          <w:rFonts w:ascii="Helvetica Rounded" w:hAnsi="Helvetica Rounded"/>
          <w:sz w:val="24"/>
          <w:szCs w:val="24"/>
        </w:rPr>
      </w:pPr>
    </w:p>
    <w:p w14:paraId="42FE2A82" w14:textId="2BF08CB0" w:rsidR="00874327" w:rsidRPr="001C6EE3" w:rsidRDefault="00FA0B3B" w:rsidP="00422C2F">
      <w:pPr>
        <w:pStyle w:val="ListParagraph"/>
        <w:numPr>
          <w:ilvl w:val="0"/>
          <w:numId w:val="4"/>
        </w:numPr>
        <w:rPr>
          <w:rFonts w:ascii="Helvetica Rounded" w:hAnsi="Helvetica Rounded"/>
          <w:sz w:val="24"/>
          <w:szCs w:val="24"/>
        </w:rPr>
      </w:pPr>
      <w:r w:rsidRPr="001C6EE3">
        <w:rPr>
          <w:rFonts w:ascii="Helvetica Rounded" w:hAnsi="Helvetica Rounded"/>
          <w:sz w:val="24"/>
          <w:szCs w:val="24"/>
        </w:rPr>
        <w:t>The teams will be selected 3 months prior to the event</w:t>
      </w:r>
      <w:r w:rsidR="00AC6712" w:rsidRPr="001C6EE3">
        <w:rPr>
          <w:rFonts w:ascii="Helvetica Rounded" w:hAnsi="Helvetica Rounded"/>
          <w:sz w:val="24"/>
          <w:szCs w:val="24"/>
        </w:rPr>
        <w:t xml:space="preserve"> where possible</w:t>
      </w:r>
      <w:r w:rsidRPr="001C6EE3">
        <w:rPr>
          <w:rFonts w:ascii="Helvetica Rounded" w:hAnsi="Helvetica Rounded"/>
          <w:sz w:val="24"/>
          <w:szCs w:val="24"/>
        </w:rPr>
        <w:t>.</w:t>
      </w:r>
    </w:p>
    <w:p w14:paraId="448DB571" w14:textId="77777777" w:rsidR="00422C2F" w:rsidRPr="001C6EE3" w:rsidRDefault="00422C2F" w:rsidP="00422C2F">
      <w:pPr>
        <w:pStyle w:val="ListParagraph"/>
        <w:rPr>
          <w:rFonts w:ascii="Helvetica Rounded" w:hAnsi="Helvetica Rounded"/>
          <w:sz w:val="24"/>
          <w:szCs w:val="24"/>
        </w:rPr>
      </w:pPr>
    </w:p>
    <w:p w14:paraId="7A6D6A8A" w14:textId="6045842D" w:rsidR="00196563" w:rsidRPr="001C6EE3" w:rsidRDefault="00FA0B3B" w:rsidP="00196563">
      <w:pPr>
        <w:pStyle w:val="ListParagraph"/>
        <w:numPr>
          <w:ilvl w:val="0"/>
          <w:numId w:val="4"/>
        </w:numPr>
        <w:rPr>
          <w:rFonts w:ascii="Helvetica Rounded" w:hAnsi="Helvetica Rounded"/>
          <w:sz w:val="24"/>
          <w:szCs w:val="24"/>
        </w:rPr>
      </w:pPr>
      <w:r w:rsidRPr="001C6EE3">
        <w:rPr>
          <w:rFonts w:ascii="Helvetica Rounded" w:hAnsi="Helvetica Rounded"/>
          <w:sz w:val="24"/>
          <w:szCs w:val="24"/>
        </w:rPr>
        <w:t>Team Members will receive a re-imbursement</w:t>
      </w:r>
      <w:r w:rsidR="00862E62" w:rsidRPr="001C6EE3">
        <w:rPr>
          <w:rFonts w:ascii="Helvetica Rounded" w:hAnsi="Helvetica Rounded"/>
          <w:sz w:val="24"/>
          <w:szCs w:val="24"/>
        </w:rPr>
        <w:t>*</w:t>
      </w:r>
      <w:r w:rsidRPr="001C6EE3">
        <w:rPr>
          <w:rFonts w:ascii="Helvetica Rounded" w:hAnsi="Helvetica Rounded"/>
          <w:sz w:val="24"/>
          <w:szCs w:val="24"/>
        </w:rPr>
        <w:t xml:space="preserve"> for the entry fee and a </w:t>
      </w:r>
      <w:r w:rsidR="00453261" w:rsidRPr="001C6EE3">
        <w:rPr>
          <w:rFonts w:ascii="Helvetica Rounded" w:hAnsi="Helvetica Rounded"/>
          <w:sz w:val="24"/>
          <w:szCs w:val="24"/>
        </w:rPr>
        <w:t xml:space="preserve">State Team </w:t>
      </w:r>
      <w:r w:rsidRPr="001C6EE3">
        <w:rPr>
          <w:rFonts w:ascii="Helvetica Rounded" w:hAnsi="Helvetica Rounded"/>
          <w:sz w:val="24"/>
          <w:szCs w:val="24"/>
        </w:rPr>
        <w:t xml:space="preserve">uniform </w:t>
      </w:r>
      <w:r w:rsidR="00453261" w:rsidRPr="001C6EE3">
        <w:rPr>
          <w:rFonts w:ascii="Helvetica Rounded" w:hAnsi="Helvetica Rounded"/>
          <w:sz w:val="24"/>
          <w:szCs w:val="24"/>
        </w:rPr>
        <w:t>as appropriate</w:t>
      </w:r>
      <w:r w:rsidRPr="001C6EE3">
        <w:rPr>
          <w:rFonts w:ascii="Helvetica Rounded" w:hAnsi="Helvetica Rounded"/>
          <w:sz w:val="24"/>
          <w:szCs w:val="24"/>
        </w:rPr>
        <w:t xml:space="preserve">. </w:t>
      </w:r>
    </w:p>
    <w:p w14:paraId="529D3A60" w14:textId="77777777" w:rsidR="00196563" w:rsidRPr="001C6EE3" w:rsidRDefault="00196563" w:rsidP="00196563">
      <w:pPr>
        <w:pStyle w:val="ListParagraph"/>
        <w:rPr>
          <w:rFonts w:ascii="Helvetica Rounded" w:hAnsi="Helvetica Rounded"/>
          <w:sz w:val="24"/>
          <w:szCs w:val="24"/>
        </w:rPr>
      </w:pPr>
    </w:p>
    <w:p w14:paraId="4DBDB2E2" w14:textId="4B85B257" w:rsidR="00FA0B3B" w:rsidRPr="001C6EE3" w:rsidRDefault="00FA0B3B" w:rsidP="00196563">
      <w:pPr>
        <w:pStyle w:val="ListParagraph"/>
        <w:numPr>
          <w:ilvl w:val="0"/>
          <w:numId w:val="4"/>
        </w:numPr>
        <w:rPr>
          <w:rFonts w:ascii="Helvetica Rounded" w:hAnsi="Helvetica Rounded"/>
          <w:sz w:val="24"/>
          <w:szCs w:val="24"/>
        </w:rPr>
      </w:pPr>
      <w:r w:rsidRPr="001C6EE3">
        <w:rPr>
          <w:rFonts w:ascii="Helvetica Rounded" w:hAnsi="Helvetica Rounded"/>
          <w:sz w:val="24"/>
          <w:szCs w:val="24"/>
        </w:rPr>
        <w:t>Once selected, team member</w:t>
      </w:r>
      <w:r w:rsidR="008A1597" w:rsidRPr="001C6EE3">
        <w:rPr>
          <w:rFonts w:ascii="Helvetica Rounded" w:hAnsi="Helvetica Rounded"/>
          <w:sz w:val="24"/>
          <w:szCs w:val="24"/>
        </w:rPr>
        <w:t>s</w:t>
      </w:r>
      <w:r w:rsidRPr="001C6EE3">
        <w:rPr>
          <w:rFonts w:ascii="Helvetica Rounded" w:hAnsi="Helvetica Rounded"/>
          <w:sz w:val="24"/>
          <w:szCs w:val="24"/>
        </w:rPr>
        <w:t xml:space="preserve"> will commit to any training that is required from the Selection Committee, Appointed Coaches and</w:t>
      </w:r>
      <w:r w:rsidR="00AC6712" w:rsidRPr="001C6EE3">
        <w:rPr>
          <w:rFonts w:ascii="Helvetica Rounded" w:hAnsi="Helvetica Rounded"/>
          <w:sz w:val="24"/>
          <w:szCs w:val="24"/>
        </w:rPr>
        <w:t>/or</w:t>
      </w:r>
      <w:r w:rsidRPr="001C6EE3">
        <w:rPr>
          <w:rFonts w:ascii="Helvetica Rounded" w:hAnsi="Helvetica Rounded"/>
          <w:sz w:val="24"/>
          <w:szCs w:val="24"/>
        </w:rPr>
        <w:t xml:space="preserve"> </w:t>
      </w:r>
      <w:r w:rsidR="008A1597" w:rsidRPr="001C6EE3">
        <w:rPr>
          <w:rFonts w:ascii="Helvetica Rounded" w:hAnsi="Helvetica Rounded"/>
          <w:sz w:val="24"/>
          <w:szCs w:val="24"/>
        </w:rPr>
        <w:t xml:space="preserve">Team </w:t>
      </w:r>
      <w:r w:rsidRPr="001C6EE3">
        <w:rPr>
          <w:rFonts w:ascii="Helvetica Rounded" w:hAnsi="Helvetica Rounded"/>
          <w:sz w:val="24"/>
          <w:szCs w:val="24"/>
        </w:rPr>
        <w:t>Managers.</w:t>
      </w:r>
      <w:r w:rsidR="00453261" w:rsidRPr="001C6EE3">
        <w:rPr>
          <w:rFonts w:ascii="Helvetica Rounded" w:hAnsi="Helvetica Rounded"/>
          <w:sz w:val="24"/>
          <w:szCs w:val="24"/>
        </w:rPr>
        <w:t xml:space="preserve"> Failure to comply with this policy is grounds for removal from the State Team at the discretion of the Selection Panel.</w:t>
      </w:r>
    </w:p>
    <w:p w14:paraId="045F1F20" w14:textId="77777777" w:rsidR="00862E62" w:rsidRPr="001C6EE3" w:rsidRDefault="00862E62" w:rsidP="00862E62">
      <w:pPr>
        <w:pStyle w:val="ListParagraph"/>
        <w:rPr>
          <w:rFonts w:ascii="Helvetica Rounded" w:hAnsi="Helvetica Rounded"/>
          <w:sz w:val="24"/>
          <w:szCs w:val="24"/>
        </w:rPr>
      </w:pPr>
    </w:p>
    <w:p w14:paraId="4E46B0E1" w14:textId="6A188629" w:rsidR="00892492" w:rsidRPr="001C6EE3" w:rsidRDefault="00F4636C" w:rsidP="00F4636C">
      <w:pPr>
        <w:pStyle w:val="ListParagraph"/>
        <w:rPr>
          <w:rFonts w:ascii="Helvetica Rounded" w:hAnsi="Helvetica Rounded"/>
        </w:rPr>
      </w:pPr>
      <w:r w:rsidRPr="001C6EE3">
        <w:rPr>
          <w:rFonts w:ascii="Helvetica Rounded" w:hAnsi="Helvetica Rounded"/>
          <w:sz w:val="24"/>
          <w:szCs w:val="24"/>
        </w:rPr>
        <w:t>*R</w:t>
      </w:r>
      <w:r w:rsidR="00862E62" w:rsidRPr="001C6EE3">
        <w:rPr>
          <w:rFonts w:ascii="Helvetica Rounded" w:hAnsi="Helvetica Rounded"/>
          <w:sz w:val="24"/>
          <w:szCs w:val="24"/>
        </w:rPr>
        <w:t xml:space="preserve">eimbursement is only valid if the athlete competes </w:t>
      </w:r>
      <w:r w:rsidR="00960075" w:rsidRPr="001C6EE3">
        <w:rPr>
          <w:rFonts w:ascii="Helvetica Rounded" w:hAnsi="Helvetica Rounded"/>
          <w:sz w:val="24"/>
          <w:szCs w:val="24"/>
        </w:rPr>
        <w:t xml:space="preserve">in all </w:t>
      </w:r>
      <w:r w:rsidR="00862E62" w:rsidRPr="001C6EE3">
        <w:rPr>
          <w:rFonts w:ascii="Helvetica Rounded" w:hAnsi="Helvetica Rounded"/>
          <w:sz w:val="24"/>
          <w:szCs w:val="24"/>
        </w:rPr>
        <w:t>event</w:t>
      </w:r>
      <w:r w:rsidR="00960075" w:rsidRPr="001C6EE3">
        <w:rPr>
          <w:rFonts w:ascii="Helvetica Rounded" w:hAnsi="Helvetica Rounded"/>
          <w:sz w:val="24"/>
          <w:szCs w:val="24"/>
        </w:rPr>
        <w:t>s</w:t>
      </w:r>
      <w:r w:rsidR="006C398B" w:rsidRPr="001C6EE3">
        <w:rPr>
          <w:rFonts w:ascii="Helvetica Rounded" w:hAnsi="Helvetica Rounded"/>
          <w:sz w:val="24"/>
          <w:szCs w:val="24"/>
        </w:rPr>
        <w:t xml:space="preserve"> at the Youth or Senior National </w:t>
      </w:r>
      <w:proofErr w:type="gramStart"/>
      <w:r w:rsidR="006C398B" w:rsidRPr="001C6EE3">
        <w:rPr>
          <w:rFonts w:ascii="Helvetica Rounded" w:hAnsi="Helvetica Rounded"/>
          <w:sz w:val="24"/>
          <w:szCs w:val="24"/>
        </w:rPr>
        <w:t>Tournament</w:t>
      </w:r>
      <w:proofErr w:type="gramEnd"/>
      <w:r w:rsidR="009D64DD" w:rsidRPr="001C6EE3">
        <w:rPr>
          <w:rFonts w:ascii="Helvetica Rounded" w:hAnsi="Helvetica Rounded"/>
          <w:sz w:val="24"/>
          <w:szCs w:val="24"/>
        </w:rPr>
        <w:t xml:space="preserve"> they are representing Archery WA at</w:t>
      </w:r>
      <w:r w:rsidR="00862E62" w:rsidRPr="001C6EE3">
        <w:rPr>
          <w:rFonts w:ascii="Helvetica Rounded" w:hAnsi="Helvetica Rounded"/>
          <w:sz w:val="24"/>
          <w:szCs w:val="24"/>
        </w:rPr>
        <w:t>.</w:t>
      </w:r>
    </w:p>
    <w:sectPr w:rsidR="00892492" w:rsidRPr="001C6EE3" w:rsidSect="000A0D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6BF3A" w14:textId="77777777" w:rsidR="00484ED6" w:rsidRDefault="00484ED6" w:rsidP="00862E62">
      <w:pPr>
        <w:spacing w:after="0" w:line="240" w:lineRule="auto"/>
      </w:pPr>
      <w:r>
        <w:separator/>
      </w:r>
    </w:p>
  </w:endnote>
  <w:endnote w:type="continuationSeparator" w:id="0">
    <w:p w14:paraId="250E8DC3" w14:textId="77777777" w:rsidR="00484ED6" w:rsidRDefault="00484ED6" w:rsidP="0086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Rounded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53A35" w14:textId="77777777" w:rsidR="00484ED6" w:rsidRDefault="00484ED6" w:rsidP="00862E62">
      <w:pPr>
        <w:spacing w:after="0" w:line="240" w:lineRule="auto"/>
      </w:pPr>
      <w:r>
        <w:separator/>
      </w:r>
    </w:p>
  </w:footnote>
  <w:footnote w:type="continuationSeparator" w:id="0">
    <w:p w14:paraId="316FFAD6" w14:textId="77777777" w:rsidR="00484ED6" w:rsidRDefault="00484ED6" w:rsidP="00862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97044"/>
    <w:multiLevelType w:val="hybridMultilevel"/>
    <w:tmpl w:val="5170CA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F097C"/>
    <w:multiLevelType w:val="hybridMultilevel"/>
    <w:tmpl w:val="39E44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700EA"/>
    <w:multiLevelType w:val="hybridMultilevel"/>
    <w:tmpl w:val="80A6D1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F3F31"/>
    <w:multiLevelType w:val="hybridMultilevel"/>
    <w:tmpl w:val="16D67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234204">
    <w:abstractNumId w:val="2"/>
  </w:num>
  <w:num w:numId="2" w16cid:durableId="1162741688">
    <w:abstractNumId w:val="0"/>
  </w:num>
  <w:num w:numId="3" w16cid:durableId="1273709001">
    <w:abstractNumId w:val="1"/>
  </w:num>
  <w:num w:numId="4" w16cid:durableId="84764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MwMLUwNLU0tLC1MLSyUdpeDU4uLM/DyQAqNaAAnupdEsAAAA"/>
  </w:docVars>
  <w:rsids>
    <w:rsidRoot w:val="00892492"/>
    <w:rsid w:val="00035DB8"/>
    <w:rsid w:val="000A0DB9"/>
    <w:rsid w:val="0011087C"/>
    <w:rsid w:val="00196563"/>
    <w:rsid w:val="001C6EE3"/>
    <w:rsid w:val="002A112E"/>
    <w:rsid w:val="003942C5"/>
    <w:rsid w:val="003B4177"/>
    <w:rsid w:val="00422C2F"/>
    <w:rsid w:val="00453261"/>
    <w:rsid w:val="00484ED6"/>
    <w:rsid w:val="004A3244"/>
    <w:rsid w:val="004C3CDD"/>
    <w:rsid w:val="00503D07"/>
    <w:rsid w:val="00512EEC"/>
    <w:rsid w:val="00516F2D"/>
    <w:rsid w:val="005C414C"/>
    <w:rsid w:val="005D3F43"/>
    <w:rsid w:val="00640E3F"/>
    <w:rsid w:val="006C398B"/>
    <w:rsid w:val="006E38DA"/>
    <w:rsid w:val="00711558"/>
    <w:rsid w:val="00816996"/>
    <w:rsid w:val="00861DEA"/>
    <w:rsid w:val="00862E62"/>
    <w:rsid w:val="00874327"/>
    <w:rsid w:val="00892492"/>
    <w:rsid w:val="008A1597"/>
    <w:rsid w:val="008C25E0"/>
    <w:rsid w:val="00960075"/>
    <w:rsid w:val="009A5247"/>
    <w:rsid w:val="009D64DD"/>
    <w:rsid w:val="00A254B7"/>
    <w:rsid w:val="00A82A46"/>
    <w:rsid w:val="00AA34C1"/>
    <w:rsid w:val="00AC6712"/>
    <w:rsid w:val="00B2147B"/>
    <w:rsid w:val="00B305E4"/>
    <w:rsid w:val="00B41422"/>
    <w:rsid w:val="00CF4E3B"/>
    <w:rsid w:val="00D70F58"/>
    <w:rsid w:val="00DF3729"/>
    <w:rsid w:val="00E54B65"/>
    <w:rsid w:val="00F4636C"/>
    <w:rsid w:val="00FA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3178"/>
  <w15:chartTrackingRefBased/>
  <w15:docId w15:val="{7CEBAB02-9CFD-45C8-9A78-AC73DB4C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E62"/>
  </w:style>
  <w:style w:type="paragraph" w:styleId="Footer">
    <w:name w:val="footer"/>
    <w:basedOn w:val="Normal"/>
    <w:link w:val="FooterChar"/>
    <w:uiPriority w:val="99"/>
    <w:unhideWhenUsed/>
    <w:rsid w:val="00862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E62"/>
  </w:style>
  <w:style w:type="paragraph" w:styleId="Revision">
    <w:name w:val="Revision"/>
    <w:hidden/>
    <w:uiPriority w:val="99"/>
    <w:semiHidden/>
    <w:rsid w:val="004532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ArcheryWA Development</dc:creator>
  <cp:keywords/>
  <dc:description/>
  <cp:lastModifiedBy>Darren Ferdinando</cp:lastModifiedBy>
  <cp:revision>9</cp:revision>
  <dcterms:created xsi:type="dcterms:W3CDTF">2024-01-05T11:50:00Z</dcterms:created>
  <dcterms:modified xsi:type="dcterms:W3CDTF">2024-09-19T06:28:00Z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fb5c138252bddbc23ac586ccfdcd410ef61f426f2580b13bbcc1a99d9f6d5e7d</vt:lpwstr>
  </property>
</Properties>
</file>